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B1" w:rsidRPr="008C37DF" w:rsidRDefault="00597FB1" w:rsidP="00597FB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Для размещения на сайте:</w:t>
      </w:r>
    </w:p>
    <w:p w:rsidR="00597FB1" w:rsidRPr="008C37DF" w:rsidRDefault="00154150" w:rsidP="00597FB1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Горецкого</w:t>
      </w:r>
      <w:r w:rsidR="00597FB1" w:rsidRPr="008C37DF">
        <w:rPr>
          <w:rFonts w:ascii="Times New Roman" w:hAnsi="Times New Roman"/>
          <w:sz w:val="24"/>
          <w:szCs w:val="24"/>
        </w:rPr>
        <w:t xml:space="preserve"> РИК </w:t>
      </w:r>
    </w:p>
    <w:p w:rsidR="00597FB1" w:rsidRPr="008C37DF" w:rsidRDefault="00597FB1" w:rsidP="00597FB1">
      <w:pPr>
        <w:spacing w:after="0" w:line="240" w:lineRule="auto"/>
        <w:ind w:left="5387" w:hanging="425"/>
        <w:rPr>
          <w:rFonts w:ascii="Times New Roman" w:hAnsi="Times New Roman"/>
          <w:sz w:val="24"/>
          <w:szCs w:val="24"/>
        </w:rPr>
      </w:pPr>
    </w:p>
    <w:p w:rsidR="00087337" w:rsidRDefault="00087337" w:rsidP="0008733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h-normal"/>
          <w:b/>
          <w:bCs/>
          <w:color w:val="242424"/>
        </w:rPr>
      </w:pPr>
      <w:r w:rsidRPr="008C37DF">
        <w:rPr>
          <w:rFonts w:eastAsia="Calibri"/>
        </w:rPr>
        <w:t>Статья</w:t>
      </w:r>
    </w:p>
    <w:p w:rsidR="00087337" w:rsidRPr="00597FB1" w:rsidRDefault="00087337" w:rsidP="00087337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Cs/>
          <w:color w:val="242424"/>
        </w:rPr>
      </w:pPr>
      <w:r w:rsidRPr="00CE62C3">
        <w:t>О</w:t>
      </w:r>
      <w:r>
        <w:t>б</w:t>
      </w:r>
      <w:r w:rsidRPr="00CE62C3">
        <w:t xml:space="preserve"> изменениях</w:t>
      </w:r>
      <w:r>
        <w:t>,</w:t>
      </w:r>
      <w:r w:rsidRPr="00CE62C3">
        <w:t xml:space="preserve"> внесенных в </w:t>
      </w:r>
      <w:r>
        <w:t>п</w:t>
      </w:r>
      <w:r w:rsidRPr="00CE62C3">
        <w:t xml:space="preserve">остановление Министерства труда и социальной защиты Республики Беларусь и Министерства здравоохранения Республики Беларусь от 02.12.2013 № 116/119 «О некоторых вопросах проведения предсменного (перед началом работы, смены) медицинского осмотра и </w:t>
      </w:r>
      <w:proofErr w:type="gramStart"/>
      <w:r w:rsidRPr="00CE62C3">
        <w:t>освидетельствования</w:t>
      </w:r>
      <w:proofErr w:type="gramEnd"/>
      <w:r w:rsidRPr="00CE62C3">
        <w:t xml:space="preserve"> работающих на предмет нахождения в состоянии алкогольного, наркотического или токсического опьянения»</w:t>
      </w:r>
    </w:p>
    <w:p w:rsidR="00087337" w:rsidRPr="00AA5F5E" w:rsidRDefault="00087337" w:rsidP="00087337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AA5F5E">
        <w:rPr>
          <w:rStyle w:val="fake-non-breaking-space"/>
          <w:color w:val="242424"/>
        </w:rPr>
        <w:t> </w:t>
      </w:r>
    </w:p>
    <w:p w:rsidR="00A928F3" w:rsidRPr="00CE62C3" w:rsidRDefault="00087337" w:rsidP="000873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2C3">
        <w:rPr>
          <w:rFonts w:ascii="Times New Roman" w:hAnsi="Times New Roman"/>
          <w:sz w:val="24"/>
          <w:szCs w:val="24"/>
        </w:rPr>
        <w:t>Постановлением Министерства труда и социальной защиты Республики Беларусь и Министерства здравоохранения Республики Беларусь от 30</w:t>
      </w:r>
      <w:r>
        <w:rPr>
          <w:rFonts w:ascii="Times New Roman" w:hAnsi="Times New Roman"/>
          <w:sz w:val="24"/>
          <w:szCs w:val="24"/>
        </w:rPr>
        <w:t>.04.</w:t>
      </w:r>
      <w:r w:rsidRPr="00CE62C3">
        <w:rPr>
          <w:rFonts w:ascii="Times New Roman" w:hAnsi="Times New Roman"/>
          <w:sz w:val="24"/>
          <w:szCs w:val="24"/>
        </w:rPr>
        <w:t xml:space="preserve">2020 № 45/47 внесены изменения в </w:t>
      </w:r>
      <w:r>
        <w:rPr>
          <w:rFonts w:ascii="Times New Roman" w:hAnsi="Times New Roman"/>
          <w:sz w:val="24"/>
          <w:szCs w:val="24"/>
        </w:rPr>
        <w:t>п</w:t>
      </w:r>
      <w:r w:rsidRPr="00CE62C3">
        <w:rPr>
          <w:rFonts w:ascii="Times New Roman" w:hAnsi="Times New Roman"/>
          <w:sz w:val="24"/>
          <w:szCs w:val="24"/>
        </w:rPr>
        <w:t>остановление Министерства труда и социальной защиты Республики Беларусь и Министерства здравоохранения Республики Беларусь от 02.12.2013 № 116/119 «О некоторы</w:t>
      </w:r>
      <w:bookmarkStart w:id="0" w:name="_GoBack"/>
      <w:bookmarkEnd w:id="0"/>
      <w:r w:rsidRPr="00CE62C3">
        <w:rPr>
          <w:rFonts w:ascii="Times New Roman" w:hAnsi="Times New Roman"/>
          <w:sz w:val="24"/>
          <w:szCs w:val="24"/>
        </w:rPr>
        <w:t xml:space="preserve">х вопросах проведения предсменного (перед началом работы, смены) медицинского осмотра и </w:t>
      </w:r>
      <w:proofErr w:type="gramStart"/>
      <w:r w:rsidRPr="00CE62C3">
        <w:rPr>
          <w:rFonts w:ascii="Times New Roman" w:hAnsi="Times New Roman"/>
          <w:sz w:val="24"/>
          <w:szCs w:val="24"/>
        </w:rPr>
        <w:t>освидетельствования</w:t>
      </w:r>
      <w:proofErr w:type="gramEnd"/>
      <w:r w:rsidRPr="00CE62C3">
        <w:rPr>
          <w:rFonts w:ascii="Times New Roman" w:hAnsi="Times New Roman"/>
          <w:sz w:val="24"/>
          <w:szCs w:val="24"/>
        </w:rPr>
        <w:t xml:space="preserve"> работающих на предмет нахождения в состоянии алкогольного, наркотического или токсического опьянения»</w:t>
      </w:r>
      <w:r>
        <w:rPr>
          <w:rFonts w:ascii="Times New Roman" w:hAnsi="Times New Roman"/>
          <w:sz w:val="24"/>
          <w:szCs w:val="24"/>
        </w:rPr>
        <w:t xml:space="preserve"> (далее - постановление)</w:t>
      </w:r>
      <w:r w:rsidRPr="00CE62C3">
        <w:rPr>
          <w:rFonts w:ascii="Times New Roman" w:hAnsi="Times New Roman"/>
          <w:sz w:val="24"/>
          <w:szCs w:val="24"/>
        </w:rPr>
        <w:t>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2C3">
        <w:rPr>
          <w:rFonts w:ascii="Times New Roman" w:hAnsi="Times New Roman"/>
          <w:sz w:val="24"/>
          <w:szCs w:val="24"/>
        </w:rPr>
        <w:t>Так, Перечень работ (профессий рабочих), при выполнении которых требуются предсменный (перед началом работы, смены) медицинский осмотр либо освидетельствование работников на предмет нахождения в состоянии алкогольного опьянения, состоянии, вызванном потреблением наркотических средств, психотропных веществ, их аналогов, токсических веществ (далее - Перечень).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2C3">
        <w:rPr>
          <w:rFonts w:ascii="Times New Roman" w:hAnsi="Times New Roman"/>
          <w:sz w:val="24"/>
          <w:szCs w:val="24"/>
        </w:rPr>
        <w:t xml:space="preserve">Перечень дополнен </w:t>
      </w:r>
      <w:r>
        <w:rPr>
          <w:rFonts w:ascii="Times New Roman" w:hAnsi="Times New Roman"/>
          <w:sz w:val="24"/>
          <w:szCs w:val="24"/>
        </w:rPr>
        <w:t>девя</w:t>
      </w:r>
      <w:r w:rsidRPr="00CE62C3">
        <w:rPr>
          <w:rFonts w:ascii="Times New Roman" w:hAnsi="Times New Roman"/>
          <w:sz w:val="24"/>
          <w:szCs w:val="24"/>
        </w:rPr>
        <w:t>тью новыми видами работ: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proofErr w:type="gram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1.14. по </w:t>
      </w:r>
      <w:proofErr w:type="spell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строповке</w:t>
      </w:r>
      <w:proofErr w:type="spell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грузов с применением кранов мостовых, козловых, башенных и портальных </w:t>
      </w:r>
      <w:r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>(д</w:t>
      </w:r>
      <w:r w:rsidRPr="00CE62C3"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>анный пункт перешел от стропальщиков из перечня профессий.</w:t>
      </w:r>
      <w:proofErr w:type="gramEnd"/>
      <w:r w:rsidRPr="00CE62C3"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CE62C3"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Теперь предсменный медосмотр и освидетельствование будут проходить все </w:t>
      </w:r>
      <w:r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работники, </w:t>
      </w:r>
      <w:r w:rsidRPr="00CE62C3"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 задействован</w:t>
      </w:r>
      <w:r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>ные</w:t>
      </w:r>
      <w:r w:rsidRPr="00CE62C3">
        <w:rPr>
          <w:rFonts w:ascii="Times New Roman" w:hAnsi="Times New Roman"/>
          <w:i/>
          <w:color w:val="202124"/>
          <w:spacing w:val="2"/>
          <w:sz w:val="24"/>
          <w:szCs w:val="24"/>
          <w:shd w:val="clear" w:color="auto" w:fill="FFFFFF"/>
        </w:rPr>
        <w:t xml:space="preserve"> в данном виде работ)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;</w:t>
      </w:r>
      <w:proofErr w:type="gramEnd"/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1.16. по эксплуатации и проведению текущего ремонта бортовых средств объективного контроля и наземных средств обработки объективного контроля авиационного оборудования;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1.17. по диспетчерскому обеспечению полетов и перелетов, </w:t>
      </w:r>
      <w:proofErr w:type="gram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осуществляемые</w:t>
      </w:r>
      <w:proofErr w:type="gram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аэродромным диспетчерским (авиационно-диспетчерским) пунктом;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1.18. непосредственно связанные с организацией и руководством стажировки и практики специалистов управления воздушным движением службы движения; 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1.19. по планированию воздушного движения;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1.20. по управлению воздушным движением с закрепленного места диспетчерского пункта «Руление» от начала буксировки воздушного судна или запроса экипажа на запуск двигателей до предварительного старта, а при прилете – от момента освобождения воздушным судном взлетно-посадочной полосы до места его стоянки;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proofErr w:type="gram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1.21. по управлению воздушным движением и поддержанию упорядоченного </w:t>
      </w:r>
      <w:proofErr w:type="spell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самолетопотока</w:t>
      </w:r>
      <w:proofErr w:type="spell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в выделенном воздушном пространстве в соответствии с утвержденной технологией с одного из диспетчерских пунктов:</w:t>
      </w:r>
      <w:proofErr w:type="gramEnd"/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 районного центра; районного диспетчерского центра; 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1.22. по валке деревьев на лесосеке;</w:t>
      </w:r>
    </w:p>
    <w:p w:rsidR="00A928F3" w:rsidRPr="00CE62C3" w:rsidRDefault="00A928F3" w:rsidP="00087337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1.23. непосредственно </w:t>
      </w:r>
      <w:proofErr w:type="gram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связанные</w:t>
      </w:r>
      <w:proofErr w:type="gram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с выполнением полетов воздушных судов летными и </w:t>
      </w:r>
      <w:proofErr w:type="spell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кабинными</w:t>
      </w:r>
      <w:proofErr w:type="spell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экипажами.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sz w:val="24"/>
          <w:szCs w:val="24"/>
        </w:rPr>
        <w:t>В перечень профессий не добавили новых профессий, но он немного скорректирован.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Теперь все машинисты компрессорных установок будут проходить предсменный 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lastRenderedPageBreak/>
        <w:t>медосмотр и освидетельствование (ранее проходили только занятые на работах с установками мощностью от 100 кВт и выше, работающими на воздухе и инертных газах, с давлением от 4 МПа и выше).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Проходить предсменный медосмотр и освидетельствование также будут все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г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орнорабочие подземные и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м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ашинисты горных выемочных машин (ранее проходили только занятые на работах, связанных с управлением самоходным вагоном).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Из списка исключены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испетчер аэродромного диспетчерского (авиационно-диспетчерского) пункта;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испетчер-инструктор службы движения;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испетчер планирования воздушного движения;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испетчер по рулению; </w:t>
      </w:r>
      <w:r w:rsidR="00BC0735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д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испетчер по управлению воздушным движением. Все они из перечня профессий перешли в перечень работ.</w:t>
      </w:r>
    </w:p>
    <w:p w:rsidR="00A928F3" w:rsidRPr="0027193C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62C3">
        <w:rPr>
          <w:rFonts w:ascii="Times New Roman" w:hAnsi="Times New Roman"/>
          <w:sz w:val="24"/>
          <w:szCs w:val="24"/>
        </w:rPr>
        <w:t xml:space="preserve">В Инструкциях удалены пункты о том, что отказ работающего от прохождения предсменного медицинского осмотра или освидетельствования является основанием для </w:t>
      </w:r>
      <w:proofErr w:type="spellStart"/>
      <w:r w:rsidRPr="00CE62C3">
        <w:rPr>
          <w:rFonts w:ascii="Times New Roman" w:hAnsi="Times New Roman"/>
          <w:sz w:val="24"/>
          <w:szCs w:val="24"/>
        </w:rPr>
        <w:t>недопуска</w:t>
      </w:r>
      <w:proofErr w:type="spellEnd"/>
      <w:r w:rsidRPr="00CE62C3">
        <w:rPr>
          <w:rFonts w:ascii="Times New Roman" w:hAnsi="Times New Roman"/>
          <w:sz w:val="24"/>
          <w:szCs w:val="24"/>
        </w:rPr>
        <w:t xml:space="preserve"> </w:t>
      </w:r>
      <w:r w:rsidRPr="0027193C">
        <w:rPr>
          <w:rFonts w:ascii="Times New Roman" w:hAnsi="Times New Roman"/>
          <w:sz w:val="24"/>
          <w:szCs w:val="24"/>
        </w:rPr>
        <w:t xml:space="preserve">его к выполнению работы в соответствующие день, смену. </w:t>
      </w:r>
      <w:proofErr w:type="gramEnd"/>
    </w:p>
    <w:p w:rsidR="00A928F3" w:rsidRPr="0027193C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93C">
        <w:rPr>
          <w:rFonts w:ascii="Times New Roman" w:hAnsi="Times New Roman"/>
          <w:sz w:val="24"/>
          <w:szCs w:val="24"/>
        </w:rPr>
        <w:t>Вместе с тем, согласно пункту 4 части 6 статьи 49 Трудового кодекса Республики Беларусь</w:t>
      </w:r>
      <w:r w:rsidRPr="0027193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, наниматель обязан не допускать к работе (отстранить от работы) в соответствующий день (смену) работника не прошедшего медицинский осмотр либо освидетельствование на предмет нахождения в состоянии алкогольного, наркотического или токсического опьянения в случаях и порядке, предусмотренных законодательством.</w:t>
      </w:r>
    </w:p>
    <w:p w:rsidR="00A928F3" w:rsidRPr="00CE62C3" w:rsidRDefault="00A928F3" w:rsidP="00A928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93C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Постановлением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отменена обязательная форма «Журнала освидетельствования </w:t>
      </w:r>
      <w:proofErr w:type="gram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работающих</w:t>
      </w:r>
      <w:proofErr w:type="gram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». Его новое название </w:t>
      </w:r>
      <w:r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-</w:t>
      </w:r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«Журнал освидетельствования работников». Содержание журнала определено пунктом 11 новой Инструкции. От действующей инструкции он отличается тем, что </w:t>
      </w:r>
      <w:proofErr w:type="spellStart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>предсменное</w:t>
      </w:r>
      <w:proofErr w:type="spellEnd"/>
      <w:r w:rsidRPr="00CE62C3">
        <w:rPr>
          <w:rFonts w:ascii="Times New Roman" w:hAnsi="Times New Roman"/>
          <w:color w:val="202124"/>
          <w:spacing w:val="2"/>
          <w:sz w:val="24"/>
          <w:szCs w:val="24"/>
          <w:shd w:val="clear" w:color="auto" w:fill="FFFFFF"/>
        </w:rPr>
        <w:t xml:space="preserve"> освидетельствование проводится не только у рабочих, но и у служащих.</w:t>
      </w:r>
    </w:p>
    <w:p w:rsidR="001F7BA2" w:rsidRPr="00AA5F5E" w:rsidRDefault="00A928F3" w:rsidP="00A928F3">
      <w:pPr>
        <w:pStyle w:val="a4"/>
        <w:spacing w:before="0" w:beforeAutospacing="0" w:after="0" w:afterAutospacing="0"/>
        <w:ind w:firstLine="709"/>
        <w:jc w:val="both"/>
        <w:rPr>
          <w:color w:val="242424"/>
        </w:rPr>
      </w:pPr>
      <w:r w:rsidRPr="00CE62C3">
        <w:t xml:space="preserve">Отдельно </w:t>
      </w:r>
      <w:r>
        <w:t>необходимо</w:t>
      </w:r>
      <w:r w:rsidRPr="00CE62C3">
        <w:t xml:space="preserve"> отметить, что </w:t>
      </w:r>
      <w:r w:rsidRPr="00CE62C3">
        <w:rPr>
          <w:color w:val="202124"/>
          <w:spacing w:val="2"/>
          <w:shd w:val="clear" w:color="auto" w:fill="FFFFFF"/>
        </w:rPr>
        <w:t>«Журнал освидетельствования работников» должен быть прошнурован, пронумерован и заверен подписью уполномоченного должностного лица организации».</w:t>
      </w:r>
    </w:p>
    <w:p w:rsidR="00AA5F5E" w:rsidRDefault="00AA5F5E" w:rsidP="001F7BA2">
      <w:pPr>
        <w:pStyle w:val="p-normal"/>
        <w:shd w:val="clear" w:color="auto" w:fill="FFFFFF"/>
        <w:spacing w:before="0" w:beforeAutospacing="0" w:after="0" w:afterAutospacing="0"/>
        <w:ind w:firstLine="448"/>
        <w:jc w:val="both"/>
        <w:rPr>
          <w:color w:val="242424"/>
        </w:rPr>
      </w:pP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Главный государственный инспектор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отдела надзора за соблюдением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законодательства об охране  труда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>Могилевского областного управления</w:t>
      </w:r>
    </w:p>
    <w:p w:rsidR="00597FB1" w:rsidRPr="008C37DF" w:rsidRDefault="00597FB1" w:rsidP="00597FB1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C37DF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8C37DF">
        <w:rPr>
          <w:rFonts w:ascii="Times New Roman" w:hAnsi="Times New Roman"/>
          <w:sz w:val="24"/>
          <w:szCs w:val="24"/>
        </w:rPr>
        <w:t>государственной</w:t>
      </w:r>
      <w:proofErr w:type="gramEnd"/>
    </w:p>
    <w:p w:rsidR="00AA5F5E" w:rsidRPr="00AA5F5E" w:rsidRDefault="00597FB1" w:rsidP="00597FB1">
      <w:pPr>
        <w:pStyle w:val="p-normal"/>
        <w:shd w:val="clear" w:color="auto" w:fill="FFFFFF"/>
        <w:spacing w:before="0" w:beforeAutospacing="0" w:after="0" w:afterAutospacing="0"/>
        <w:jc w:val="both"/>
        <w:rPr>
          <w:color w:val="242424"/>
        </w:rPr>
      </w:pPr>
      <w:r w:rsidRPr="008C37DF">
        <w:t>инспекции труда</w:t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</w:r>
      <w:r w:rsidRPr="008C37DF">
        <w:tab/>
        <w:t>А.Н. Теремов</w:t>
      </w:r>
    </w:p>
    <w:p w:rsidR="003C0F93" w:rsidRPr="00AA5F5E" w:rsidRDefault="003C0F93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BA2" w:rsidRPr="00AA5F5E" w:rsidRDefault="001F7BA2" w:rsidP="00AA5F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7BA2" w:rsidRPr="00AA5F5E" w:rsidSect="00597FB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2"/>
    <w:rsid w:val="00087337"/>
    <w:rsid w:val="00154150"/>
    <w:rsid w:val="001F7BA2"/>
    <w:rsid w:val="003C0F93"/>
    <w:rsid w:val="00597FB1"/>
    <w:rsid w:val="0098293C"/>
    <w:rsid w:val="00A27BED"/>
    <w:rsid w:val="00A928F3"/>
    <w:rsid w:val="00AA5F5E"/>
    <w:rsid w:val="00B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597F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B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rsid w:val="001F7BA2"/>
  </w:style>
  <w:style w:type="character" w:customStyle="1" w:styleId="fake-non-breaking-space">
    <w:name w:val="fake-non-breaking-space"/>
    <w:rsid w:val="001F7BA2"/>
  </w:style>
  <w:style w:type="character" w:customStyle="1" w:styleId="colorff0000font-weightbold">
    <w:name w:val="color__ff0000font-weight_bold"/>
    <w:rsid w:val="001F7BA2"/>
  </w:style>
  <w:style w:type="character" w:customStyle="1" w:styleId="font-weightbold">
    <w:name w:val="font-weight_bold"/>
    <w:rsid w:val="001F7BA2"/>
  </w:style>
  <w:style w:type="character" w:customStyle="1" w:styleId="font-weightboldfont-styleitalic">
    <w:name w:val="font-weight_boldfont-style_italic"/>
    <w:rsid w:val="001F7BA2"/>
  </w:style>
  <w:style w:type="character" w:customStyle="1" w:styleId="font-styleitalic">
    <w:name w:val="font-style_italic"/>
    <w:rsid w:val="001F7BA2"/>
  </w:style>
  <w:style w:type="character" w:customStyle="1" w:styleId="colorff00fffont-styleitalic">
    <w:name w:val="color__ff00fffont-style_italic"/>
    <w:rsid w:val="001F7BA2"/>
  </w:style>
  <w:style w:type="character" w:customStyle="1" w:styleId="colorff00ff">
    <w:name w:val="color__ff00ff"/>
    <w:rsid w:val="001F7BA2"/>
  </w:style>
  <w:style w:type="character" w:styleId="a3">
    <w:name w:val="Emphasis"/>
    <w:uiPriority w:val="20"/>
    <w:qFormat/>
    <w:rsid w:val="001F7BA2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597FB1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A27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МОУДГИТ</cp:lastModifiedBy>
  <cp:revision>4</cp:revision>
  <cp:lastPrinted>2025-06-10T11:28:00Z</cp:lastPrinted>
  <dcterms:created xsi:type="dcterms:W3CDTF">2025-06-10T11:34:00Z</dcterms:created>
  <dcterms:modified xsi:type="dcterms:W3CDTF">2025-06-10T12:42:00Z</dcterms:modified>
</cp:coreProperties>
</file>